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7E5" w:rsidRDefault="001B3372" w:rsidP="001B3372">
      <w:pPr>
        <w:jc w:val="center"/>
      </w:pPr>
      <w:r>
        <w:t>Préparer mon bilan de leçon </w:t>
      </w:r>
    </w:p>
    <w:p w:rsidR="0053458D" w:rsidRPr="001B3372" w:rsidRDefault="001B3372" w:rsidP="001B3372">
      <w:pPr>
        <w:jc w:val="center"/>
        <w:rPr>
          <w:i/>
        </w:rPr>
      </w:pPr>
      <w:r>
        <w:rPr>
          <w:i/>
        </w:rPr>
        <w:t>(</w:t>
      </w:r>
      <w:r w:rsidR="0053458D" w:rsidRPr="001B3372">
        <w:rPr>
          <w:i/>
        </w:rPr>
        <w:t>Chaque partie que je peux justifier avec un auteur je l’utilise !</w:t>
      </w:r>
      <w:r>
        <w:rPr>
          <w:i/>
        </w:rPr>
        <w:t>)</w:t>
      </w:r>
    </w:p>
    <w:p w:rsidR="00144E9A" w:rsidRPr="001B3372" w:rsidRDefault="00144E9A">
      <w:pPr>
        <w:rPr>
          <w:b/>
          <w:sz w:val="28"/>
          <w:szCs w:val="28"/>
          <w:u w:val="single"/>
        </w:rPr>
      </w:pPr>
      <w:r w:rsidRPr="001B3372">
        <w:rPr>
          <w:b/>
          <w:sz w:val="28"/>
          <w:szCs w:val="28"/>
          <w:u w:val="single"/>
        </w:rPr>
        <w:t xml:space="preserve">Préparation : </w:t>
      </w:r>
    </w:p>
    <w:p w:rsidR="001B3372" w:rsidRDefault="001B3372">
      <w:r>
        <w:t>-logique de construction</w:t>
      </w:r>
    </w:p>
    <w:p w:rsidR="00144E9A" w:rsidRDefault="00144E9A">
      <w:r>
        <w:t>-niveau</w:t>
      </w:r>
      <w:r w:rsidR="001B3372">
        <w:t xml:space="preserve"> de jeu </w:t>
      </w:r>
    </w:p>
    <w:p w:rsidR="00144E9A" w:rsidRDefault="00144E9A">
      <w:r>
        <w:t>-choix des contenus (didactiques) Justifications TO</w:t>
      </w:r>
      <w:r w:rsidR="00320D2F">
        <w:t xml:space="preserve"> = Ce qu’il y a à apprendre</w:t>
      </w:r>
      <w:r w:rsidR="0006616B">
        <w:t xml:space="preserve"> (AFC, compétence visée sur la séquence)</w:t>
      </w:r>
    </w:p>
    <w:p w:rsidR="00144E9A" w:rsidRDefault="00144E9A">
      <w:r>
        <w:t>-forme de pratique</w:t>
      </w:r>
    </w:p>
    <w:p w:rsidR="00144E9A" w:rsidRDefault="00144E9A">
      <w:r>
        <w:t>-liens entre les situations (tâches)</w:t>
      </w:r>
    </w:p>
    <w:p w:rsidR="00144E9A" w:rsidRDefault="00144E9A">
      <w:r>
        <w:t>-inscription de la leçon dans la séquence en cours</w:t>
      </w:r>
      <w:r w:rsidR="009E4A4E">
        <w:t xml:space="preserve"> = mise en perspective de la leçon </w:t>
      </w:r>
    </w:p>
    <w:p w:rsidR="00144E9A" w:rsidRDefault="00144E9A">
      <w:r>
        <w:t>Choix didactique</w:t>
      </w:r>
    </w:p>
    <w:p w:rsidR="00144E9A" w:rsidRPr="0006616B" w:rsidRDefault="00144E9A">
      <w:pPr>
        <w:rPr>
          <w:b/>
          <w:sz w:val="28"/>
          <w:szCs w:val="28"/>
          <w:u w:val="single"/>
        </w:rPr>
      </w:pPr>
      <w:r w:rsidRPr="0006616B">
        <w:rPr>
          <w:b/>
          <w:sz w:val="28"/>
          <w:szCs w:val="28"/>
          <w:u w:val="single"/>
        </w:rPr>
        <w:t xml:space="preserve">Animation – régulation : </w:t>
      </w:r>
    </w:p>
    <w:p w:rsidR="00144E9A" w:rsidRDefault="00144E9A">
      <w:r>
        <w:t xml:space="preserve">Prise en main </w:t>
      </w:r>
    </w:p>
    <w:p w:rsidR="00144E9A" w:rsidRDefault="00144E9A">
      <w:r>
        <w:t>Passation des consignes</w:t>
      </w:r>
      <w:r w:rsidR="00320D2F">
        <w:t xml:space="preserve">, lancement des dispositifs : </w:t>
      </w:r>
    </w:p>
    <w:p w:rsidR="00144E9A" w:rsidRDefault="00144E9A">
      <w:r>
        <w:t xml:space="preserve">Formes de regroupement : </w:t>
      </w:r>
    </w:p>
    <w:p w:rsidR="00144E9A" w:rsidRDefault="00144E9A">
      <w:r>
        <w:t xml:space="preserve">Format des bilans, intérêt ? </w:t>
      </w:r>
    </w:p>
    <w:p w:rsidR="00144E9A" w:rsidRDefault="00144E9A">
      <w:proofErr w:type="gramStart"/>
      <w:r>
        <w:t>gestion</w:t>
      </w:r>
      <w:proofErr w:type="gramEnd"/>
      <w:r>
        <w:t xml:space="preserve"> du temps : </w:t>
      </w:r>
    </w:p>
    <w:p w:rsidR="00144E9A" w:rsidRDefault="00144E9A">
      <w:proofErr w:type="gramStart"/>
      <w:r>
        <w:t>gestion</w:t>
      </w:r>
      <w:proofErr w:type="gramEnd"/>
      <w:r>
        <w:t xml:space="preserve"> des groupes</w:t>
      </w:r>
    </w:p>
    <w:p w:rsidR="00144E9A" w:rsidRDefault="00144E9A">
      <w:r>
        <w:t xml:space="preserve">Gestion du matériel  </w:t>
      </w:r>
    </w:p>
    <w:p w:rsidR="0053458D" w:rsidRDefault="0053458D">
      <w:r>
        <w:t>Gestion et organisation de l’espace </w:t>
      </w:r>
    </w:p>
    <w:p w:rsidR="0053458D" w:rsidRDefault="0053458D">
      <w:r>
        <w:t xml:space="preserve">Gestion de la sécurité  </w:t>
      </w:r>
    </w:p>
    <w:p w:rsidR="0053458D" w:rsidRDefault="00144E9A">
      <w:r>
        <w:t>Variables et feedback </w:t>
      </w:r>
    </w:p>
    <w:p w:rsidR="0053458D" w:rsidRDefault="0053458D">
      <w:r>
        <w:t xml:space="preserve">Activités des élèves : </w:t>
      </w:r>
      <w:r w:rsidR="0006616B">
        <w:t>(engagement, réussite ? évaluation de la réussite ?)</w:t>
      </w:r>
    </w:p>
    <w:p w:rsidR="00144E9A" w:rsidRDefault="0053458D">
      <w:r>
        <w:t>Intervention du prof :</w:t>
      </w:r>
      <w:r w:rsidR="00320D2F">
        <w:t xml:space="preserve"> style, manière de </w:t>
      </w:r>
      <w:r w:rsidR="0006616B">
        <w:t xml:space="preserve">(régulations, guidage </w:t>
      </w:r>
      <w:r w:rsidR="00320D2F">
        <w:t>etc</w:t>
      </w:r>
      <w:proofErr w:type="gramStart"/>
      <w:r w:rsidR="00320D2F">
        <w:t>…</w:t>
      </w:r>
      <w:r>
        <w:t xml:space="preserve"> </w:t>
      </w:r>
      <w:r w:rsidR="00144E9A">
        <w:t xml:space="preserve"> </w:t>
      </w:r>
      <w:r w:rsidR="0006616B">
        <w:t>)</w:t>
      </w:r>
      <w:proofErr w:type="gramEnd"/>
    </w:p>
    <w:p w:rsidR="00144E9A" w:rsidRPr="00144E9A" w:rsidRDefault="00144E9A">
      <w:pPr>
        <w:rPr>
          <w:b/>
        </w:rPr>
      </w:pPr>
      <w:r w:rsidRPr="00144E9A">
        <w:rPr>
          <w:b/>
        </w:rPr>
        <w:t xml:space="preserve">Comment </w:t>
      </w:r>
      <w:r w:rsidR="0006616B">
        <w:rPr>
          <w:b/>
        </w:rPr>
        <w:t>les élèves ont-ils appris</w:t>
      </w:r>
      <w:r w:rsidRPr="00144E9A">
        <w:rPr>
          <w:b/>
        </w:rPr>
        <w:t> ?</w:t>
      </w:r>
    </w:p>
    <w:p w:rsidR="00144E9A" w:rsidRPr="00144E9A" w:rsidRDefault="00144E9A">
      <w:pPr>
        <w:rPr>
          <w:b/>
        </w:rPr>
      </w:pPr>
      <w:r w:rsidRPr="00144E9A">
        <w:rPr>
          <w:b/>
        </w:rPr>
        <w:t xml:space="preserve">Qu’ont-ils appris ? </w:t>
      </w:r>
      <w:r w:rsidR="0006616B">
        <w:rPr>
          <w:b/>
        </w:rPr>
        <w:t>INDICATEURS CHOISIS ? (</w:t>
      </w:r>
      <w:proofErr w:type="gramStart"/>
      <w:r w:rsidR="0006616B">
        <w:rPr>
          <w:b/>
        </w:rPr>
        <w:t>lien</w:t>
      </w:r>
      <w:proofErr w:type="gramEnd"/>
      <w:r w:rsidR="0006616B">
        <w:rPr>
          <w:b/>
        </w:rPr>
        <w:t xml:space="preserve"> évaluation en direct)</w:t>
      </w:r>
    </w:p>
    <w:p w:rsidR="00144E9A" w:rsidRPr="0006616B" w:rsidRDefault="00144E9A">
      <w:pPr>
        <w:rPr>
          <w:b/>
          <w:sz w:val="28"/>
          <w:szCs w:val="28"/>
          <w:u w:val="single"/>
        </w:rPr>
      </w:pPr>
      <w:r w:rsidRPr="0006616B">
        <w:rPr>
          <w:b/>
          <w:sz w:val="28"/>
          <w:szCs w:val="28"/>
          <w:u w:val="single"/>
        </w:rPr>
        <w:t xml:space="preserve">Bilan, si c’était à refaire : </w:t>
      </w:r>
    </w:p>
    <w:p w:rsidR="00144E9A" w:rsidRDefault="00320D2F">
      <w:r>
        <w:t>Pour aller plus loin : </w:t>
      </w:r>
      <w:r w:rsidR="0006616B">
        <w:t>(reprendre chaque tâche ?)</w:t>
      </w:r>
    </w:p>
    <w:p w:rsidR="001B3372" w:rsidRDefault="00320D2F">
      <w:r>
        <w:t>Comment évaluer en direct les acquisitions ? question de l’évaluation</w:t>
      </w:r>
      <w:r w:rsidR="001B3372">
        <w:t xml:space="preserve"> des contenus travaillé</w:t>
      </w:r>
      <w:r w:rsidR="0006616B">
        <w:t>s</w:t>
      </w:r>
    </w:p>
    <w:p w:rsidR="00320D2F" w:rsidRDefault="001B3372">
      <w:r>
        <w:t>Mise en perspective avec d’autres AFC sur d’autres rôles (</w:t>
      </w:r>
      <w:bookmarkStart w:id="0" w:name="_GoBack"/>
      <w:bookmarkEnd w:id="0"/>
      <w:proofErr w:type="spellStart"/>
      <w:r>
        <w:t>obs</w:t>
      </w:r>
      <w:proofErr w:type="spellEnd"/>
      <w:r>
        <w:t>, Arbitre…)</w:t>
      </w:r>
      <w:r w:rsidR="00320D2F">
        <w:t xml:space="preserve"> </w:t>
      </w:r>
    </w:p>
    <w:p w:rsidR="00F677E5" w:rsidRPr="0006616B" w:rsidRDefault="00F677E5" w:rsidP="0006616B">
      <w:pPr>
        <w:jc w:val="center"/>
        <w:rPr>
          <w:i/>
        </w:rPr>
      </w:pPr>
      <w:r w:rsidRPr="0006616B">
        <w:rPr>
          <w:i/>
        </w:rPr>
        <w:t>Catégories à organiser selon votre souhait.</w:t>
      </w:r>
    </w:p>
    <w:sectPr w:rsidR="00F677E5" w:rsidRPr="00066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7E5"/>
    <w:rsid w:val="00020E8B"/>
    <w:rsid w:val="0006616B"/>
    <w:rsid w:val="00144E9A"/>
    <w:rsid w:val="001A6E4D"/>
    <w:rsid w:val="001B3372"/>
    <w:rsid w:val="00320D2F"/>
    <w:rsid w:val="00332BC6"/>
    <w:rsid w:val="0053458D"/>
    <w:rsid w:val="009E4A4E"/>
    <w:rsid w:val="00F6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2C121"/>
  <w15:chartTrackingRefBased/>
  <w15:docId w15:val="{30E1C1A4-3DB1-42EE-955D-C01CB239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Tanguy Fetiveau</dc:creator>
  <cp:keywords/>
  <dc:description/>
  <cp:lastModifiedBy>Tanguy Fetiveau</cp:lastModifiedBy>
  <cp:revision>4</cp:revision>
  <dcterms:created xsi:type="dcterms:W3CDTF">2019-02-04T10:41:00Z</dcterms:created>
  <dcterms:modified xsi:type="dcterms:W3CDTF">2019-02-05T13:57:00Z</dcterms:modified>
</cp:coreProperties>
</file>